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E72" w:rsidRPr="00E23C6D" w:rsidRDefault="00395EC0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C6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A4E72" w:rsidRPr="00E23C6D">
        <w:rPr>
          <w:rFonts w:ascii="Times New Roman" w:hAnsi="Times New Roman" w:cs="Times New Roman"/>
          <w:b/>
          <w:sz w:val="28"/>
          <w:szCs w:val="28"/>
        </w:rPr>
        <w:t>Реконструкция насосной станции НС-3 с устройством ЦТП на микрорайон «Лесозавод»</w:t>
      </w:r>
    </w:p>
    <w:p w:rsidR="00C52977" w:rsidRPr="00E23C6D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C6D">
        <w:rPr>
          <w:rFonts w:ascii="Times New Roman" w:hAnsi="Times New Roman" w:cs="Times New Roman"/>
          <w:b/>
          <w:sz w:val="28"/>
          <w:szCs w:val="28"/>
        </w:rPr>
        <w:t>в г. Павлодаре</w:t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Бетонная подготовка и армирование фундаментов неподвижной опоры</w:t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60129" cy="39450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93" cy="39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72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Обмазочная гидроизоляция фундаментов под неподвижную опору</w:t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57800" cy="451448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07" cy="45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Строительство камеры ТК-1</w:t>
      </w:r>
      <w:r w:rsidR="00E23C6D">
        <w:rPr>
          <w:rFonts w:ascii="Times New Roman" w:hAnsi="Times New Roman" w:cs="Times New Roman"/>
          <w:b/>
          <w:sz w:val="24"/>
          <w:szCs w:val="24"/>
        </w:rPr>
        <w:t xml:space="preserve"> (монтаж блоков ФБС с установкой закладных деталей; установка гильз в местах </w:t>
      </w:r>
      <w:proofErr w:type="spellStart"/>
      <w:r w:rsidR="00E23C6D">
        <w:rPr>
          <w:rFonts w:ascii="Times New Roman" w:hAnsi="Times New Roman" w:cs="Times New Roman"/>
          <w:b/>
          <w:sz w:val="24"/>
          <w:szCs w:val="24"/>
        </w:rPr>
        <w:t>проходатрубопроводов</w:t>
      </w:r>
      <w:proofErr w:type="spellEnd"/>
      <w:r w:rsidR="00E23C6D">
        <w:rPr>
          <w:rFonts w:ascii="Times New Roman" w:hAnsi="Times New Roman" w:cs="Times New Roman"/>
          <w:b/>
          <w:sz w:val="24"/>
          <w:szCs w:val="24"/>
        </w:rPr>
        <w:t>)</w:t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031231" cy="452342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14" cy="453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72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Монтаж трубопровод</w:t>
      </w:r>
      <w:r w:rsidR="00E23C6D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ТМ-34</w:t>
      </w:r>
      <w:r w:rsidR="00E23C6D">
        <w:rPr>
          <w:rFonts w:ascii="Times New Roman" w:hAnsi="Times New Roman" w:cs="Times New Roman"/>
          <w:b/>
          <w:sz w:val="24"/>
          <w:szCs w:val="24"/>
        </w:rPr>
        <w:t xml:space="preserve"> стальных изолированных пенополиуретаном в оцинкованной оболочке диаметром 400 мм</w:t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48601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P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A4E72" w:rsidRPr="00E23C6D">
        <w:rPr>
          <w:rFonts w:ascii="Times New Roman" w:hAnsi="Times New Roman" w:cs="Times New Roman"/>
          <w:b/>
          <w:sz w:val="28"/>
          <w:szCs w:val="28"/>
        </w:rPr>
        <w:t>Строительство тепловой магистрали ТМ-31 от ТК-309 до ТК-839 в г. Павлодаре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Земляные работы</w:t>
      </w:r>
      <w:r w:rsidR="00E23C6D">
        <w:rPr>
          <w:rFonts w:ascii="Times New Roman" w:hAnsi="Times New Roman" w:cs="Times New Roman"/>
          <w:b/>
          <w:sz w:val="24"/>
          <w:szCs w:val="24"/>
        </w:rPr>
        <w:t xml:space="preserve"> по устройству канала через дорогу </w:t>
      </w:r>
      <w:proofErr w:type="spellStart"/>
      <w:r w:rsidR="00E23C6D">
        <w:rPr>
          <w:rFonts w:ascii="Times New Roman" w:hAnsi="Times New Roman" w:cs="Times New Roman"/>
          <w:b/>
          <w:sz w:val="24"/>
          <w:szCs w:val="24"/>
        </w:rPr>
        <w:t>пр.Назарбаева</w:t>
      </w:r>
      <w:proofErr w:type="spellEnd"/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7350" cy="592158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26" cy="59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72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Монтаж камеры и неподвижной опоры</w:t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584065" cy="343804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00" cy="34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72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Монтаж трубопровода ТМ-31</w:t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00680" cy="54578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97" cy="54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B9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Бетонирование днища канала ТМ-31, переход </w:t>
      </w:r>
      <w:r>
        <w:rPr>
          <w:rFonts w:ascii="Times New Roman" w:hAnsi="Times New Roman" w:cs="Times New Roman"/>
          <w:b/>
          <w:sz w:val="24"/>
          <w:szCs w:val="24"/>
        </w:rPr>
        <w:t xml:space="preserve">через дорогу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пр.Назарбаева</w:t>
      </w:r>
      <w:proofErr w:type="spellEnd"/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33399" cy="4025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70" cy="40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Монтаж трубопровода ТМ-31 от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пр.Назарбаева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до ТК-839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147556" cy="49339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35" cy="49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Default="001A4E72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E72" w:rsidRP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C6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A4E72" w:rsidRPr="00E23C6D">
        <w:rPr>
          <w:rFonts w:ascii="Times New Roman" w:hAnsi="Times New Roman" w:cs="Times New Roman"/>
          <w:b/>
          <w:sz w:val="28"/>
          <w:szCs w:val="28"/>
        </w:rPr>
        <w:t>Реконструкция тепловой магистрали ТМ-37 от НП-15 до НП-18 в г. Павлодаре</w:t>
      </w:r>
    </w:p>
    <w:p w:rsidR="00535CB9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Разработка котлованов под монолитные фундаменты опоры № 5 до опоры № 48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36450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C6D" w:rsidRP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23C6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Ручная доработка с уплотнением грунта под бетонную подготовку фундаментов под опору 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907915" cy="4892885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60" cy="49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B9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Демонтаж трубопровода ТМ-37 диаметром 800 мм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48300" cy="4086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25" cy="40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C6D" w:rsidRDefault="00E23C6D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Армирование с установкой опалубки</w:t>
      </w:r>
      <w:r w:rsidR="002C29BF">
        <w:rPr>
          <w:rFonts w:ascii="Times New Roman" w:hAnsi="Times New Roman" w:cs="Times New Roman"/>
          <w:b/>
          <w:sz w:val="24"/>
          <w:szCs w:val="24"/>
        </w:rPr>
        <w:t xml:space="preserve"> фундаментов под опоры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48601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CB9" w:rsidRDefault="002C29BF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Прокладка (монтаж) трубопроводов стальных изолированных пенополиуретаном в оцинкованной оболочке диаметром 1000 мм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98490" cy="42738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63" cy="42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BF" w:rsidRDefault="002C29BF" w:rsidP="001A4E72">
      <w:pPr>
        <w:spacing w:after="0" w:line="240" w:lineRule="auto"/>
        <w:jc w:val="center"/>
        <w:rPr>
          <w:noProof/>
        </w:rPr>
      </w:pPr>
    </w:p>
    <w:p w:rsidR="002C29BF" w:rsidRDefault="002C29BF" w:rsidP="001A4E72">
      <w:pPr>
        <w:spacing w:after="0" w:line="240" w:lineRule="auto"/>
        <w:jc w:val="center"/>
        <w:rPr>
          <w:noProof/>
        </w:rPr>
      </w:pPr>
    </w:p>
    <w:p w:rsidR="00535CB9" w:rsidRDefault="002C29BF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Монтаж </w:t>
      </w:r>
      <w:r>
        <w:rPr>
          <w:rFonts w:ascii="Times New Roman" w:hAnsi="Times New Roman" w:cs="Times New Roman"/>
          <w:b/>
          <w:sz w:val="24"/>
          <w:szCs w:val="24"/>
        </w:rPr>
        <w:t>трубопроводов стальных изолированных пенополиуретаном в оцинкованной оболочке диаметром 1000 мм</w:t>
      </w:r>
      <w:r>
        <w:rPr>
          <w:noProof/>
        </w:rPr>
        <w:t xml:space="preserve"> </w:t>
      </w:r>
      <w:r w:rsidR="00535CB9">
        <w:rPr>
          <w:noProof/>
        </w:rPr>
        <w:drawing>
          <wp:inline distT="0" distB="0" distL="0" distR="0">
            <wp:extent cx="5762625" cy="477703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12" cy="479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B9" w:rsidRDefault="002C29BF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Монтаж СКУ на ТМ-37</w:t>
      </w:r>
    </w:p>
    <w:p w:rsidR="00535CB9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56705" cy="49925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9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BF" w:rsidRDefault="002C29BF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Монтаж подземного участка ТМ-37 диаметром 1000 мм</w:t>
      </w:r>
      <w:bookmarkStart w:id="0" w:name="_GoBack"/>
      <w:bookmarkEnd w:id="0"/>
    </w:p>
    <w:p w:rsidR="00535CB9" w:rsidRPr="001A4E72" w:rsidRDefault="00535CB9" w:rsidP="001A4E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27846" cy="75037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78" cy="75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CB9" w:rsidRPr="001A4E72" w:rsidSect="00535CB9">
      <w:pgSz w:w="11906" w:h="16838"/>
      <w:pgMar w:top="289" w:right="289" w:bottom="29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69"/>
    <w:rsid w:val="00073A69"/>
    <w:rsid w:val="001A4E72"/>
    <w:rsid w:val="002C29BF"/>
    <w:rsid w:val="00395EC0"/>
    <w:rsid w:val="00535CB9"/>
    <w:rsid w:val="00CB071D"/>
    <w:rsid w:val="00DD4F8E"/>
    <w:rsid w:val="00E2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87C82"/>
  <w15:chartTrackingRefBased/>
  <w15:docId w15:val="{64DDA6B4-EECE-4573-AC0D-F4268D65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Вероника Александровна</dc:creator>
  <cp:keywords/>
  <dc:description/>
  <cp:lastModifiedBy>Журавлева Вероника Александровна</cp:lastModifiedBy>
  <cp:revision>4</cp:revision>
  <dcterms:created xsi:type="dcterms:W3CDTF">2019-10-16T09:50:00Z</dcterms:created>
  <dcterms:modified xsi:type="dcterms:W3CDTF">2019-10-16T11:45:00Z</dcterms:modified>
</cp:coreProperties>
</file>